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60" w:rsidRPr="001F6A39" w:rsidRDefault="001F6A39">
      <w:pPr>
        <w:spacing w:after="0" w:line="408" w:lineRule="auto"/>
        <w:ind w:left="120"/>
        <w:jc w:val="center"/>
        <w:rPr>
          <w:lang w:val="ru-RU"/>
        </w:rPr>
      </w:pPr>
      <w:bookmarkStart w:id="0" w:name="block-27211766"/>
      <w:r w:rsidRPr="001F6A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2860" w:rsidRPr="001F6A39" w:rsidRDefault="001F6A39">
      <w:pPr>
        <w:spacing w:after="0" w:line="408" w:lineRule="auto"/>
        <w:ind w:left="120"/>
        <w:jc w:val="center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1F6A39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округ, Советский район</w:t>
      </w:r>
      <w:bookmarkEnd w:id="1"/>
      <w:r w:rsidRPr="001F6A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2860" w:rsidRPr="001F6A39" w:rsidRDefault="001F6A39">
      <w:pPr>
        <w:spacing w:after="0" w:line="408" w:lineRule="auto"/>
        <w:ind w:left="120"/>
        <w:jc w:val="center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1F6A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1F6A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6A39">
        <w:rPr>
          <w:rFonts w:ascii="Times New Roman" w:hAnsi="Times New Roman"/>
          <w:color w:val="000000"/>
          <w:sz w:val="28"/>
          <w:lang w:val="ru-RU"/>
        </w:rPr>
        <w:t>​</w:t>
      </w:r>
    </w:p>
    <w:p w:rsidR="00F12860" w:rsidRPr="001F6A39" w:rsidRDefault="001F6A39">
      <w:pPr>
        <w:spacing w:after="0" w:line="408" w:lineRule="auto"/>
        <w:ind w:left="120"/>
        <w:jc w:val="center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:rsidR="00F12860" w:rsidRPr="001F6A39" w:rsidRDefault="00F12860">
      <w:pPr>
        <w:spacing w:after="0"/>
        <w:ind w:left="120"/>
        <w:rPr>
          <w:lang w:val="ru-RU"/>
        </w:rPr>
      </w:pPr>
    </w:p>
    <w:p w:rsidR="00F12860" w:rsidRPr="001F6A39" w:rsidRDefault="00F12860">
      <w:pPr>
        <w:spacing w:after="0"/>
        <w:ind w:left="120"/>
        <w:rPr>
          <w:lang w:val="ru-RU"/>
        </w:rPr>
      </w:pPr>
    </w:p>
    <w:p w:rsidR="00F12860" w:rsidRPr="001F6A39" w:rsidRDefault="00F12860">
      <w:pPr>
        <w:spacing w:after="0"/>
        <w:ind w:left="120"/>
        <w:rPr>
          <w:lang w:val="ru-RU"/>
        </w:rPr>
      </w:pPr>
    </w:p>
    <w:p w:rsidR="00F12860" w:rsidRPr="001F6A39" w:rsidRDefault="00F128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6A39" w:rsidRPr="00E2220E" w:rsidTr="001F6A39">
        <w:tc>
          <w:tcPr>
            <w:tcW w:w="3114" w:type="dxa"/>
          </w:tcPr>
          <w:p w:rsidR="001F6A39" w:rsidRPr="0040209D" w:rsidRDefault="001F6A39" w:rsidP="001F6A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6A39" w:rsidRPr="008944ED" w:rsidRDefault="001F6A39" w:rsidP="001F6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1F6A39" w:rsidRDefault="001F6A39" w:rsidP="001F6A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A39" w:rsidRPr="008944ED" w:rsidRDefault="001F6A39" w:rsidP="001F6A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</w:t>
            </w:r>
          </w:p>
          <w:p w:rsidR="001F6A39" w:rsidRDefault="001F6A39" w:rsidP="001F6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F6A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6A39" w:rsidRPr="0040209D" w:rsidRDefault="001F6A39" w:rsidP="001F6A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6A39" w:rsidRPr="0040209D" w:rsidRDefault="001F6A39" w:rsidP="001F6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6A39" w:rsidRPr="008944ED" w:rsidRDefault="001F6A39" w:rsidP="001F6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F6A39" w:rsidRDefault="001F6A39" w:rsidP="001F6A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A39" w:rsidRPr="008944ED" w:rsidRDefault="001F6A39" w:rsidP="001F6A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1F6A39" w:rsidRDefault="001F6A39" w:rsidP="001F6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6A39" w:rsidRPr="0040209D" w:rsidRDefault="001F6A39" w:rsidP="001F6A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6A39" w:rsidRDefault="001F6A39" w:rsidP="001F6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6A39" w:rsidRPr="008944ED" w:rsidRDefault="001F6A39" w:rsidP="001F6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F6A39" w:rsidRDefault="001F6A39" w:rsidP="001F6A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A39" w:rsidRPr="008944ED" w:rsidRDefault="001F6A39" w:rsidP="001F6A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1F6A39" w:rsidRDefault="001F6A39" w:rsidP="001F6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6A39" w:rsidRPr="0040209D" w:rsidRDefault="001F6A39" w:rsidP="001F6A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2860" w:rsidRDefault="00F12860">
      <w:pPr>
        <w:spacing w:after="0"/>
        <w:ind w:left="120"/>
      </w:pPr>
    </w:p>
    <w:p w:rsidR="00F12860" w:rsidRDefault="001F6A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2860" w:rsidRDefault="00F12860">
      <w:pPr>
        <w:spacing w:after="0"/>
        <w:ind w:left="120"/>
      </w:pPr>
    </w:p>
    <w:p w:rsidR="00F12860" w:rsidRDefault="00F12860">
      <w:pPr>
        <w:spacing w:after="0"/>
        <w:ind w:left="120"/>
      </w:pPr>
    </w:p>
    <w:p w:rsidR="00F12860" w:rsidRDefault="00F12860">
      <w:pPr>
        <w:spacing w:after="0"/>
        <w:ind w:left="120"/>
      </w:pPr>
    </w:p>
    <w:p w:rsidR="00F12860" w:rsidRDefault="003030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АДАПТИРОВАННАЯ </w:t>
      </w:r>
      <w:r w:rsidR="001F6A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2860" w:rsidRDefault="001F6A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3601572)</w:t>
      </w:r>
    </w:p>
    <w:p w:rsidR="00F12860" w:rsidRDefault="00F12860">
      <w:pPr>
        <w:spacing w:after="0"/>
        <w:ind w:left="120"/>
        <w:jc w:val="center"/>
      </w:pPr>
    </w:p>
    <w:p w:rsidR="00F12860" w:rsidRDefault="001F6A3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12860" w:rsidRDefault="003030D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</w:t>
      </w:r>
      <w:r>
        <w:rPr>
          <w:rFonts w:ascii="Times New Roman" w:hAnsi="Times New Roman"/>
          <w:color w:val="000000"/>
          <w:sz w:val="28"/>
          <w:lang w:val="ru-RU"/>
        </w:rPr>
        <w:t>егося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 w:rsidR="001F6A39">
        <w:rPr>
          <w:rFonts w:ascii="Times New Roman" w:hAnsi="Times New Roman"/>
          <w:color w:val="000000"/>
          <w:sz w:val="28"/>
        </w:rPr>
        <w:t xml:space="preserve"> </w:t>
      </w: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Default="00F12860">
      <w:pPr>
        <w:spacing w:after="0"/>
        <w:ind w:left="120"/>
        <w:jc w:val="center"/>
      </w:pPr>
    </w:p>
    <w:p w:rsidR="00F12860" w:rsidRPr="003030DB" w:rsidRDefault="00F12860" w:rsidP="003030DB">
      <w:pPr>
        <w:spacing w:after="0"/>
        <w:rPr>
          <w:lang w:val="ru-RU"/>
        </w:rPr>
      </w:pPr>
    </w:p>
    <w:p w:rsidR="00F12860" w:rsidRPr="001F6A39" w:rsidRDefault="001F6A39">
      <w:pPr>
        <w:spacing w:after="0"/>
        <w:ind w:left="120"/>
        <w:jc w:val="center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spellStart"/>
      <w:r w:rsidRPr="001F6A39">
        <w:rPr>
          <w:rFonts w:ascii="Times New Roman" w:hAnsi="Times New Roman"/>
          <w:b/>
          <w:color w:val="000000"/>
          <w:sz w:val="28"/>
          <w:lang w:val="ru-RU"/>
        </w:rPr>
        <w:t>г.п</w:t>
      </w:r>
      <w:proofErr w:type="spellEnd"/>
      <w:r w:rsidRPr="001F6A39">
        <w:rPr>
          <w:rFonts w:ascii="Times New Roman" w:hAnsi="Times New Roman"/>
          <w:b/>
          <w:color w:val="000000"/>
          <w:sz w:val="28"/>
          <w:lang w:val="ru-RU"/>
        </w:rPr>
        <w:t xml:space="preserve">. Малиновский </w:t>
      </w:r>
      <w:bookmarkEnd w:id="3"/>
      <w:r w:rsidRPr="001F6A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1F6A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F6A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6A39">
        <w:rPr>
          <w:rFonts w:ascii="Times New Roman" w:hAnsi="Times New Roman"/>
          <w:color w:val="000000"/>
          <w:sz w:val="28"/>
          <w:lang w:val="ru-RU"/>
        </w:rPr>
        <w:t>​</w:t>
      </w:r>
    </w:p>
    <w:p w:rsidR="00F12860" w:rsidRPr="001F6A39" w:rsidRDefault="00F12860">
      <w:pPr>
        <w:rPr>
          <w:lang w:val="ru-RU"/>
        </w:rPr>
        <w:sectPr w:rsidR="00F12860" w:rsidRPr="001F6A3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12860" w:rsidRPr="001F6A39" w:rsidRDefault="001F6A39">
      <w:pPr>
        <w:spacing w:after="0" w:line="264" w:lineRule="auto"/>
        <w:ind w:left="120"/>
        <w:rPr>
          <w:lang w:val="ru-RU"/>
        </w:rPr>
      </w:pPr>
      <w:bookmarkStart w:id="6" w:name="block-27211767"/>
      <w:bookmarkEnd w:id="0"/>
      <w:r w:rsidRPr="001F6A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2860" w:rsidRPr="001F6A39" w:rsidRDefault="00F12860">
      <w:pPr>
        <w:spacing w:after="0" w:line="264" w:lineRule="auto"/>
        <w:ind w:left="120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2860" w:rsidRPr="001F6A39" w:rsidRDefault="00F12860">
      <w:pPr>
        <w:spacing w:after="0" w:line="264" w:lineRule="auto"/>
        <w:ind w:left="120"/>
        <w:rPr>
          <w:lang w:val="ru-RU"/>
        </w:rPr>
      </w:pPr>
    </w:p>
    <w:p w:rsidR="00F12860" w:rsidRPr="001F6A39" w:rsidRDefault="001F6A39">
      <w:pPr>
        <w:spacing w:after="0" w:line="264" w:lineRule="auto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12860" w:rsidRPr="001F6A39" w:rsidRDefault="00F12860">
      <w:pPr>
        <w:spacing w:after="0" w:line="264" w:lineRule="auto"/>
        <w:ind w:left="120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F6A3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F6A3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12860" w:rsidRPr="001F6A39" w:rsidRDefault="001F6A39">
      <w:pPr>
        <w:spacing w:after="0" w:line="264" w:lineRule="auto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12860" w:rsidRPr="001F6A39" w:rsidRDefault="00F12860">
      <w:pPr>
        <w:spacing w:after="0" w:line="264" w:lineRule="auto"/>
        <w:ind w:left="120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12860" w:rsidRPr="001F6A39" w:rsidRDefault="001F6A3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12860" w:rsidRPr="001F6A39" w:rsidRDefault="001F6A3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12860" w:rsidRPr="001F6A39" w:rsidRDefault="001F6A3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12860" w:rsidRPr="001F6A39" w:rsidRDefault="001F6A3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12860" w:rsidRPr="001F6A39" w:rsidRDefault="001F6A3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12860" w:rsidRPr="001F6A39" w:rsidRDefault="001F6A3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12860" w:rsidRDefault="001F6A39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F6A39">
        <w:rPr>
          <w:rFonts w:ascii="Times New Roman" w:hAnsi="Times New Roman"/>
          <w:color w:val="FF0000"/>
          <w:sz w:val="28"/>
          <w:lang w:val="ru-RU"/>
        </w:rPr>
        <w:t>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2860" w:rsidRPr="001F6A39" w:rsidRDefault="001F6A39">
      <w:pPr>
        <w:spacing w:after="0" w:line="264" w:lineRule="auto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12860" w:rsidRPr="001F6A39" w:rsidRDefault="00F12860">
      <w:pPr>
        <w:spacing w:after="0" w:line="264" w:lineRule="auto"/>
        <w:ind w:left="120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3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классе отводится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 в каждом классе).</w:t>
      </w:r>
    </w:p>
    <w:p w:rsidR="00F12860" w:rsidRDefault="00F12860">
      <w:pPr>
        <w:rPr>
          <w:lang w:val="ru-RU"/>
        </w:rPr>
      </w:pPr>
    </w:p>
    <w:p w:rsidR="00E62ED3" w:rsidRDefault="00E62ED3">
      <w:pPr>
        <w:rPr>
          <w:lang w:val="ru-RU"/>
        </w:rPr>
      </w:pPr>
    </w:p>
    <w:p w:rsidR="00E62ED3" w:rsidRPr="00E62ED3" w:rsidRDefault="00E62ED3" w:rsidP="00E62ED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Адаптированная ра</w:t>
      </w:r>
      <w:r w:rsidRPr="00E62ED3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очая программа по литературному чтению разработана для обучающегося 3 «А» класса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Тажибоева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</w:t>
      </w:r>
      <w:r w:rsidRPr="00E62ED3">
        <w:rPr>
          <w:rFonts w:ascii="Times New Roman" w:eastAsia="Calibri" w:hAnsi="Times New Roman" w:cs="Times New Roman"/>
          <w:color w:val="000000"/>
          <w:sz w:val="28"/>
          <w:lang w:val="ru-RU"/>
        </w:rPr>
        <w:t>. (ЗПР, вариант 7.1)‌‌‌</w:t>
      </w:r>
    </w:p>
    <w:p w:rsidR="00E62ED3" w:rsidRPr="001F6A39" w:rsidRDefault="00E62ED3">
      <w:pPr>
        <w:rPr>
          <w:lang w:val="ru-RU"/>
        </w:rPr>
        <w:sectPr w:rsidR="00E62ED3" w:rsidRPr="001F6A39">
          <w:pgSz w:w="11906" w:h="16383"/>
          <w:pgMar w:top="1134" w:right="850" w:bottom="1134" w:left="1701" w:header="720" w:footer="720" w:gutter="0"/>
          <w:cols w:space="720"/>
        </w:sectPr>
      </w:pPr>
    </w:p>
    <w:p w:rsidR="00F12860" w:rsidRPr="001F6A39" w:rsidRDefault="001F6A39" w:rsidP="001F6A39">
      <w:pPr>
        <w:spacing w:after="0" w:line="264" w:lineRule="auto"/>
        <w:ind w:left="120"/>
        <w:jc w:val="both"/>
        <w:rPr>
          <w:lang w:val="ru-RU"/>
        </w:rPr>
      </w:pPr>
      <w:bookmarkStart w:id="7" w:name="block-27211765"/>
      <w:bookmarkEnd w:id="6"/>
      <w:r w:rsidRPr="001F6A3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8" w:name="96e70618-7a1d-4135-8fd3-a8d5b625e8a7"/>
      <w:r w:rsidRPr="001F6A3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6dc3c912-0f6b-44b2-87fb-4fa8c0a8ddd8"/>
      <w:r w:rsidRPr="001F6A39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1F6A39">
        <w:rPr>
          <w:rFonts w:ascii="Times New Roman" w:hAnsi="Times New Roman"/>
          <w:color w:val="000000"/>
          <w:sz w:val="28"/>
          <w:lang w:val="ru-RU"/>
        </w:rPr>
        <w:t xml:space="preserve">‌. </w:t>
      </w: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сказках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F6A39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11" w:name="80f00626-952e-41bd-9beb-6d0f5fe1ba6b"/>
      <w:r w:rsidRPr="001F6A3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1F6A39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1F6A3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1F6A39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F6A3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F6A39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1F6A3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1F6A39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6" w:name="236d15e5-7adb-4fc2-919e-678797fd1898"/>
      <w:r w:rsidRPr="001F6A3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1F6A39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F6A3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1F6A3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1F6A39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1F6A3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1F6A3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1F6A39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1F6A39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1F6A39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>» ‌</w:t>
      </w:r>
      <w:bookmarkStart w:id="22" w:name="ea02cf5f-d5e4-4b30-812a-1b46ec679534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23" w:name="68f21dae-0b2e-4871-b761-be4991ec4878"/>
      <w:r w:rsidRPr="001F6A3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F6A3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1F6A39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1F6A3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1F6A39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1F6A3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1F6A39">
        <w:rPr>
          <w:rFonts w:ascii="Times New Roman" w:hAnsi="Times New Roman"/>
          <w:color w:val="000000"/>
          <w:sz w:val="28"/>
          <w:lang w:val="ru-RU"/>
        </w:rPr>
        <w:t>‌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1F6A3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1F6A39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1F6A3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1F6A39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1F6A3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1F6A39">
        <w:rPr>
          <w:rFonts w:ascii="Times New Roman" w:hAnsi="Times New Roman"/>
          <w:color w:val="000000"/>
          <w:sz w:val="28"/>
          <w:lang w:val="ru-RU"/>
        </w:rPr>
        <w:t>‌.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12860" w:rsidRPr="001F6A39" w:rsidRDefault="001F6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12860" w:rsidRPr="001F6A39" w:rsidRDefault="001F6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12860" w:rsidRPr="001F6A39" w:rsidRDefault="001F6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F12860" w:rsidRPr="001F6A39" w:rsidRDefault="001F6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12860" w:rsidRPr="001F6A39" w:rsidRDefault="001F6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12860" w:rsidRPr="001F6A39" w:rsidRDefault="001F6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F6A3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F12860" w:rsidRDefault="001F6A39">
      <w:pPr>
        <w:numPr>
          <w:ilvl w:val="0"/>
          <w:numId w:val="13"/>
        </w:numPr>
        <w:spacing w:after="0" w:line="264" w:lineRule="auto"/>
        <w:jc w:val="both"/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12860" w:rsidRPr="001F6A39" w:rsidRDefault="001F6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12860" w:rsidRPr="001F6A39" w:rsidRDefault="001F6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12860" w:rsidRPr="001F6A39" w:rsidRDefault="001F6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F12860" w:rsidRPr="001F6A39" w:rsidRDefault="001F6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12860" w:rsidRPr="001F6A39" w:rsidRDefault="001F6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12860" w:rsidRPr="001F6A39" w:rsidRDefault="001F6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12860" w:rsidRPr="001F6A39" w:rsidRDefault="001F6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1F6A39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12860" w:rsidRPr="001F6A39" w:rsidRDefault="001F6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12860" w:rsidRPr="001F6A39" w:rsidRDefault="001F6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F12860" w:rsidRPr="001F6A39" w:rsidRDefault="001F6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12860" w:rsidRPr="001F6A39" w:rsidRDefault="001F6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12860" w:rsidRPr="001F6A39" w:rsidRDefault="001F6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12860" w:rsidRPr="001F6A39" w:rsidRDefault="001F6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F12860">
      <w:pPr>
        <w:rPr>
          <w:lang w:val="ru-RU"/>
        </w:rPr>
        <w:sectPr w:rsidR="00F12860" w:rsidRPr="001F6A39">
          <w:pgSz w:w="11906" w:h="16383"/>
          <w:pgMar w:top="1134" w:right="850" w:bottom="1134" w:left="1701" w:header="720" w:footer="720" w:gutter="0"/>
          <w:cols w:space="720"/>
        </w:sectPr>
      </w:pPr>
    </w:p>
    <w:p w:rsidR="00F12860" w:rsidRPr="001F6A39" w:rsidRDefault="001F6A39">
      <w:pPr>
        <w:spacing w:after="0" w:line="264" w:lineRule="auto"/>
        <w:ind w:left="120"/>
        <w:jc w:val="both"/>
        <w:rPr>
          <w:lang w:val="ru-RU"/>
        </w:rPr>
      </w:pPr>
      <w:bookmarkStart w:id="32" w:name="block-27211769"/>
      <w:bookmarkEnd w:id="7"/>
      <w:r w:rsidRPr="001F6A3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F6A3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F6A3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left="120"/>
        <w:jc w:val="both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12860" w:rsidRPr="001F6A39" w:rsidRDefault="001F6A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12860" w:rsidRPr="001F6A39" w:rsidRDefault="001F6A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12860" w:rsidRPr="001F6A39" w:rsidRDefault="001F6A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12860" w:rsidRPr="001F6A39" w:rsidRDefault="001F6A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12860" w:rsidRPr="001F6A39" w:rsidRDefault="001F6A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12860" w:rsidRPr="001F6A39" w:rsidRDefault="001F6A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12860" w:rsidRPr="001F6A39" w:rsidRDefault="001F6A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12860" w:rsidRPr="001F6A39" w:rsidRDefault="001F6A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12860" w:rsidRPr="001F6A39" w:rsidRDefault="001F6A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12860" w:rsidRPr="001F6A39" w:rsidRDefault="001F6A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left="120"/>
        <w:jc w:val="both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12860" w:rsidRPr="001F6A39" w:rsidRDefault="001F6A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12860" w:rsidRPr="001F6A39" w:rsidRDefault="001F6A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12860" w:rsidRPr="001F6A39" w:rsidRDefault="001F6A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12860" w:rsidRPr="001F6A39" w:rsidRDefault="001F6A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12860" w:rsidRPr="001F6A39" w:rsidRDefault="001F6A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12860" w:rsidRPr="001F6A39" w:rsidRDefault="001F6A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12860" w:rsidRPr="001F6A39" w:rsidRDefault="001F6A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12860" w:rsidRPr="001F6A39" w:rsidRDefault="001F6A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12860" w:rsidRPr="001F6A39" w:rsidRDefault="001F6A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12860" w:rsidRPr="001F6A39" w:rsidRDefault="001F6A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2860" w:rsidRDefault="001F6A3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2860" w:rsidRPr="001F6A39" w:rsidRDefault="001F6A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12860" w:rsidRPr="001F6A39" w:rsidRDefault="001F6A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12860" w:rsidRPr="001F6A39" w:rsidRDefault="001F6A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12860" w:rsidRPr="001F6A39" w:rsidRDefault="001F6A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2860" w:rsidRPr="001F6A39" w:rsidRDefault="001F6A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F6A3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F6A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12860" w:rsidRDefault="001F6A3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12860" w:rsidRDefault="001F6A3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2860" w:rsidRPr="001F6A39" w:rsidRDefault="001F6A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12860" w:rsidRPr="001F6A39" w:rsidRDefault="001F6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F6A3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F6A3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12860" w:rsidRDefault="001F6A3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12860" w:rsidRDefault="001F6A3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2860" w:rsidRDefault="001F6A3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12860" w:rsidRPr="001F6A39" w:rsidRDefault="001F6A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12860" w:rsidRDefault="001F6A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12860" w:rsidRPr="001F6A39" w:rsidRDefault="001F6A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12860" w:rsidRPr="001F6A39" w:rsidRDefault="001F6A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2860" w:rsidRPr="001F6A39" w:rsidRDefault="001F6A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12860" w:rsidRPr="001F6A39" w:rsidRDefault="001F6A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12860" w:rsidRPr="001F6A39" w:rsidRDefault="001F6A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12860" w:rsidRPr="001F6A39" w:rsidRDefault="001F6A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Pr="001F6A39" w:rsidRDefault="001F6A39">
      <w:pPr>
        <w:spacing w:after="0" w:line="264" w:lineRule="auto"/>
        <w:ind w:left="120"/>
        <w:jc w:val="both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2860" w:rsidRPr="001F6A39" w:rsidRDefault="00F12860">
      <w:pPr>
        <w:spacing w:after="0" w:line="264" w:lineRule="auto"/>
        <w:ind w:left="120"/>
        <w:jc w:val="both"/>
        <w:rPr>
          <w:lang w:val="ru-RU"/>
        </w:rPr>
      </w:pPr>
    </w:p>
    <w:p w:rsidR="00F12860" w:rsidRDefault="001F6A39" w:rsidP="001F6A39">
      <w:pPr>
        <w:spacing w:after="0" w:line="264" w:lineRule="auto"/>
        <w:ind w:firstLine="600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F6A39" w:rsidRPr="001F6A39" w:rsidRDefault="001F6A39" w:rsidP="001F6A39">
      <w:pPr>
        <w:spacing w:after="0" w:line="264" w:lineRule="auto"/>
        <w:ind w:firstLine="600"/>
        <w:jc w:val="both"/>
        <w:rPr>
          <w:lang w:val="ru-RU"/>
        </w:rPr>
      </w:pPr>
    </w:p>
    <w:p w:rsidR="00F12860" w:rsidRDefault="001F6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F6A3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F6A3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F6A3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1F6A39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F6A3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12860" w:rsidRPr="001F6A39" w:rsidRDefault="001F6A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12860" w:rsidRDefault="00F12860">
      <w:pPr>
        <w:sectPr w:rsidR="00F12860">
          <w:pgSz w:w="11906" w:h="16383"/>
          <w:pgMar w:top="1134" w:right="850" w:bottom="1134" w:left="1701" w:header="720" w:footer="720" w:gutter="0"/>
          <w:cols w:space="720"/>
        </w:sectPr>
      </w:pPr>
    </w:p>
    <w:p w:rsidR="00F12860" w:rsidRDefault="001F6A39">
      <w:pPr>
        <w:spacing w:after="0"/>
        <w:ind w:left="120"/>
      </w:pPr>
      <w:bookmarkStart w:id="33" w:name="block-2721176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2860" w:rsidRDefault="001F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1286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2860" w:rsidRDefault="00F12860"/>
        </w:tc>
      </w:tr>
    </w:tbl>
    <w:p w:rsidR="00F12860" w:rsidRDefault="00F12860">
      <w:pPr>
        <w:sectPr w:rsidR="00F12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860" w:rsidRPr="001F6A39" w:rsidRDefault="001F6A39">
      <w:pPr>
        <w:spacing w:after="0"/>
        <w:ind w:left="120"/>
        <w:rPr>
          <w:lang w:val="ru-RU"/>
        </w:rPr>
      </w:pPr>
      <w:bookmarkStart w:id="34" w:name="block-27211772"/>
      <w:bookmarkEnd w:id="33"/>
      <w:r w:rsidRPr="001F6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</w:t>
      </w:r>
      <w:r>
        <w:rPr>
          <w:rFonts w:ascii="Times New Roman" w:hAnsi="Times New Roman"/>
          <w:b/>
          <w:color w:val="000000"/>
          <w:sz w:val="28"/>
          <w:lang w:val="ru-RU"/>
        </w:rPr>
        <w:t>«ЛИТЕРАТУРНОЕ ЧТЕНИЕ. 3</w:t>
      </w:r>
      <w:r w:rsidRPr="001F6A39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:rsidR="00F12860" w:rsidRDefault="001F6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F128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860" w:rsidRDefault="00F12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860" w:rsidRDefault="00F12860"/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(картины В.М. Васнецова, иллюстрации И.Я.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пейзажа в стихотворениях</w:t>
            </w:r>
            <w:proofErr w:type="gram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12860" w:rsidRPr="001F6A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</w:t>
            </w: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стихотворением </w:t>
            </w:r>
            <w:proofErr w:type="spell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2860" w:rsidRDefault="00F12860">
            <w:pPr>
              <w:spacing w:after="0"/>
              <w:ind w:left="135"/>
            </w:pPr>
          </w:p>
        </w:tc>
      </w:tr>
      <w:tr w:rsidR="00F12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860" w:rsidRPr="001F6A39" w:rsidRDefault="001F6A39">
            <w:pPr>
              <w:spacing w:after="0"/>
              <w:ind w:left="135"/>
              <w:rPr>
                <w:lang w:val="ru-RU"/>
              </w:rPr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 w:rsidRPr="001F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2860" w:rsidRDefault="001F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860" w:rsidRDefault="00F12860"/>
        </w:tc>
      </w:tr>
    </w:tbl>
    <w:p w:rsidR="00F12860" w:rsidRPr="001F6A39" w:rsidRDefault="00F12860">
      <w:pPr>
        <w:rPr>
          <w:lang w:val="ru-RU"/>
        </w:rPr>
        <w:sectPr w:rsidR="00F12860" w:rsidRPr="001F6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273" w:rsidRPr="001F6A39" w:rsidRDefault="00F51273" w:rsidP="00F51273">
      <w:pPr>
        <w:spacing w:after="0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1273" w:rsidRPr="001F6A39" w:rsidRDefault="00F51273" w:rsidP="00F51273">
      <w:pPr>
        <w:spacing w:after="0" w:line="480" w:lineRule="auto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1273" w:rsidRPr="001F6A39" w:rsidRDefault="00F51273" w:rsidP="00F51273">
      <w:pPr>
        <w:spacing w:after="0" w:line="480" w:lineRule="auto"/>
        <w:ind w:left="120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​‌‌​</w:t>
      </w:r>
      <w:r w:rsidRPr="00FD0F28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FD0F28">
        <w:rPr>
          <w:sz w:val="28"/>
          <w:lang w:val="ru-RU"/>
        </w:rPr>
        <w:br/>
      </w:r>
    </w:p>
    <w:p w:rsidR="00F51273" w:rsidRPr="001F6A39" w:rsidRDefault="00F51273" w:rsidP="00F51273">
      <w:pPr>
        <w:spacing w:after="0" w:line="480" w:lineRule="auto"/>
        <w:ind w:left="120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1273" w:rsidRPr="001F6A39" w:rsidRDefault="00F51273" w:rsidP="00F51273">
      <w:pPr>
        <w:spacing w:after="0"/>
        <w:ind w:left="120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​</w:t>
      </w:r>
    </w:p>
    <w:p w:rsidR="00F51273" w:rsidRPr="001F6A39" w:rsidRDefault="00F51273" w:rsidP="00F51273">
      <w:pPr>
        <w:spacing w:after="0" w:line="480" w:lineRule="auto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1273" w:rsidRPr="001F6A39" w:rsidRDefault="00F51273" w:rsidP="00F51273">
      <w:pPr>
        <w:spacing w:after="0" w:line="480" w:lineRule="auto"/>
        <w:ind w:left="120"/>
        <w:rPr>
          <w:lang w:val="ru-RU"/>
        </w:rPr>
      </w:pPr>
      <w:r w:rsidRPr="001F6A39">
        <w:rPr>
          <w:rFonts w:ascii="Times New Roman" w:hAnsi="Times New Roman"/>
          <w:color w:val="000000"/>
          <w:sz w:val="28"/>
          <w:lang w:val="ru-RU"/>
        </w:rPr>
        <w:t>​‌‌​</w:t>
      </w:r>
      <w:r w:rsidRPr="00FD0F28">
        <w:rPr>
          <w:rFonts w:ascii="Times New Roman" w:hAnsi="Times New Roman"/>
          <w:color w:val="000000"/>
          <w:sz w:val="28"/>
          <w:lang w:val="ru-RU"/>
        </w:rPr>
        <w:t xml:space="preserve"> Климанова Л.В., Горецкий В.Г. Программа «Русский язык» «Литературное чтение. 1 – 4 классы» М.: Просвещение, 2022.</w:t>
      </w:r>
      <w:r w:rsidRPr="00FD0F28">
        <w:rPr>
          <w:sz w:val="28"/>
          <w:lang w:val="ru-RU"/>
        </w:rPr>
        <w:br/>
      </w:r>
      <w:proofErr w:type="spellStart"/>
      <w:r w:rsidRPr="00FD0F28">
        <w:rPr>
          <w:rFonts w:ascii="Times New Roman" w:hAnsi="Times New Roman"/>
          <w:color w:val="000000"/>
          <w:sz w:val="28"/>
          <w:lang w:val="ru-RU"/>
        </w:rPr>
        <w:t>С.В.Кутявина</w:t>
      </w:r>
      <w:proofErr w:type="spellEnd"/>
      <w:r w:rsidRPr="00FD0F2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литературному чтению</w:t>
      </w:r>
      <w:proofErr w:type="gramStart"/>
      <w:r w:rsidRPr="00FD0F2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0F28">
        <w:rPr>
          <w:sz w:val="28"/>
          <w:lang w:val="ru-RU"/>
        </w:rPr>
        <w:br/>
      </w:r>
      <w:r w:rsidRPr="00FD0F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F2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D0F28">
        <w:rPr>
          <w:rFonts w:ascii="Times New Roman" w:hAnsi="Times New Roman"/>
          <w:color w:val="000000"/>
          <w:sz w:val="28"/>
          <w:lang w:val="ru-RU"/>
        </w:rPr>
        <w:t xml:space="preserve"> УМК Л.Ф. Климановой « Школа России» Москва </w:t>
      </w:r>
      <w:proofErr w:type="spellStart"/>
      <w:r w:rsidRPr="00FD0F28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FD0F28">
        <w:rPr>
          <w:rFonts w:ascii="Times New Roman" w:hAnsi="Times New Roman"/>
          <w:color w:val="000000"/>
          <w:sz w:val="28"/>
          <w:lang w:val="ru-RU"/>
        </w:rPr>
        <w:t xml:space="preserve"> 2021</w:t>
      </w:r>
      <w:r w:rsidRPr="00FD0F28">
        <w:rPr>
          <w:sz w:val="28"/>
          <w:lang w:val="ru-RU"/>
        </w:rPr>
        <w:br/>
      </w:r>
    </w:p>
    <w:p w:rsidR="00F51273" w:rsidRPr="001F6A39" w:rsidRDefault="00F51273" w:rsidP="00F51273">
      <w:pPr>
        <w:spacing w:after="0"/>
        <w:ind w:left="120"/>
        <w:rPr>
          <w:lang w:val="ru-RU"/>
        </w:rPr>
      </w:pPr>
    </w:p>
    <w:p w:rsidR="00F51273" w:rsidRPr="001F6A39" w:rsidRDefault="00F51273" w:rsidP="00F51273">
      <w:pPr>
        <w:spacing w:after="0" w:line="480" w:lineRule="auto"/>
        <w:ind w:left="120"/>
        <w:rPr>
          <w:lang w:val="ru-RU"/>
        </w:rPr>
      </w:pPr>
      <w:r w:rsidRPr="001F6A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1273" w:rsidRPr="00E62ED3" w:rsidRDefault="00F51273" w:rsidP="00F51273">
      <w:pPr>
        <w:spacing w:after="0" w:line="480" w:lineRule="auto"/>
        <w:ind w:left="120"/>
        <w:rPr>
          <w:lang w:val="ru-RU"/>
        </w:rPr>
      </w:pPr>
      <w:r w:rsidRPr="00E62ED3">
        <w:rPr>
          <w:rFonts w:ascii="Times New Roman" w:hAnsi="Times New Roman"/>
          <w:color w:val="000000"/>
          <w:sz w:val="28"/>
          <w:lang w:val="ru-RU"/>
        </w:rPr>
        <w:t>​</w:t>
      </w:r>
      <w:r w:rsidRPr="00E62ED3">
        <w:rPr>
          <w:rFonts w:ascii="Times New Roman" w:hAnsi="Times New Roman"/>
          <w:color w:val="333333"/>
          <w:sz w:val="28"/>
          <w:lang w:val="ru-RU"/>
        </w:rPr>
        <w:t>​‌‌</w:t>
      </w:r>
      <w:r w:rsidRPr="00E62ED3">
        <w:rPr>
          <w:rFonts w:ascii="Times New Roman" w:hAnsi="Times New Roman"/>
          <w:color w:val="000000"/>
          <w:sz w:val="28"/>
          <w:lang w:val="ru-RU"/>
        </w:rPr>
        <w:t>​</w:t>
      </w:r>
    </w:p>
    <w:p w:rsidR="00F12860" w:rsidRPr="001F6A39" w:rsidRDefault="00F51273" w:rsidP="00F51273">
      <w:pPr>
        <w:spacing w:after="0" w:line="480" w:lineRule="auto"/>
        <w:ind w:left="120"/>
        <w:rPr>
          <w:lang w:val="ru-RU"/>
        </w:rPr>
        <w:sectPr w:rsidR="00F12860" w:rsidRPr="001F6A3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D0F28">
        <w:rPr>
          <w:rFonts w:ascii="Times New Roman" w:hAnsi="Times New Roman"/>
          <w:color w:val="000000"/>
          <w:sz w:val="28"/>
          <w:lang w:val="ru-RU"/>
        </w:rPr>
        <w:t xml:space="preserve">Платформа </w:t>
      </w:r>
      <w:proofErr w:type="spellStart"/>
      <w:r w:rsidRPr="00FD0F28">
        <w:rPr>
          <w:rFonts w:ascii="Times New Roman" w:hAnsi="Times New Roman"/>
          <w:color w:val="000000"/>
          <w:sz w:val="28"/>
          <w:lang w:val="ru-RU"/>
        </w:rPr>
        <w:t>Сферум</w:t>
      </w:r>
      <w:proofErr w:type="spellEnd"/>
      <w:r w:rsidRPr="00FD0F28">
        <w:rPr>
          <w:rFonts w:ascii="Times New Roman" w:hAnsi="Times New Roman"/>
          <w:color w:val="000000"/>
          <w:sz w:val="28"/>
          <w:lang w:val="ru-RU"/>
        </w:rPr>
        <w:t>, ФГИС "Моя школа"</w:t>
      </w:r>
    </w:p>
    <w:p w:rsidR="00F12860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5" w:name="block-27211770"/>
      <w:bookmarkEnd w:id="34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Оценочные средства</w:t>
      </w:r>
    </w:p>
    <w:p w:rsidR="0023081E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81E" w:rsidRPr="0023081E" w:rsidRDefault="0023081E" w:rsidP="002308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23081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ВХОДНАЯ КОНТРОЛЬНАЯ РАБОТА</w:t>
      </w:r>
    </w:p>
    <w:p w:rsidR="0023081E" w:rsidRPr="0023081E" w:rsidRDefault="0023081E" w:rsidP="002308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23081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ПО ЛИТЕРАТУРНОМУ ЧТЕНИЮ</w:t>
      </w:r>
    </w:p>
    <w:p w:rsidR="0023081E" w:rsidRPr="0023081E" w:rsidRDefault="0023081E" w:rsidP="0023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:rsidR="0023081E" w:rsidRPr="0023081E" w:rsidRDefault="0023081E" w:rsidP="0023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23081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_______________________________________________________</w:t>
      </w: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b/>
          <w:color w:val="000000"/>
        </w:rPr>
      </w:pPr>
      <w:r>
        <w:rPr>
          <w:b/>
          <w:color w:val="000000"/>
        </w:rPr>
        <w:t>Прочитай произведение М. Алешина «Пчела и муха»: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6337A8">
        <w:rPr>
          <w:color w:val="000000"/>
        </w:rPr>
        <w:t xml:space="preserve">Вот какую притчу рассказал однажды старец </w:t>
      </w:r>
      <w:proofErr w:type="spellStart"/>
      <w:r w:rsidRPr="006337A8">
        <w:rPr>
          <w:color w:val="000000"/>
        </w:rPr>
        <w:t>Паисий</w:t>
      </w:r>
      <w:proofErr w:type="spellEnd"/>
      <w:r w:rsidRPr="006337A8">
        <w:rPr>
          <w:color w:val="000000"/>
        </w:rPr>
        <w:t xml:space="preserve"> </w:t>
      </w:r>
      <w:proofErr w:type="spellStart"/>
      <w:r w:rsidRPr="006337A8">
        <w:rPr>
          <w:color w:val="000000"/>
        </w:rPr>
        <w:t>Святогорец</w:t>
      </w:r>
      <w:proofErr w:type="spellEnd"/>
      <w:r w:rsidRPr="006337A8">
        <w:rPr>
          <w:color w:val="000000"/>
        </w:rPr>
        <w:t>.</w:t>
      </w: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6337A8">
        <w:rPr>
          <w:color w:val="000000"/>
        </w:rPr>
        <w:t>На лугу росло множество цветов. Здесь были и белые благоухающие лилии, и гиацинты, и</w:t>
      </w:r>
      <w:r>
        <w:rPr>
          <w:color w:val="000000"/>
        </w:rPr>
        <w:t xml:space="preserve"> </w:t>
      </w:r>
      <w:r w:rsidRPr="006337A8">
        <w:rPr>
          <w:color w:val="000000"/>
        </w:rPr>
        <w:t>высокие синие ирисы. И маленьким цветочкам то</w:t>
      </w:r>
      <w:r>
        <w:rPr>
          <w:color w:val="000000"/>
        </w:rPr>
        <w:t xml:space="preserve">же нашлось место в траве. Ветер </w:t>
      </w:r>
      <w:r w:rsidRPr="006337A8">
        <w:rPr>
          <w:color w:val="000000"/>
        </w:rPr>
        <w:t>наклонял их, весело колыхал траву и листья, и аромат разносился далеко-далеко!</w:t>
      </w: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6337A8">
        <w:rPr>
          <w:color w:val="000000"/>
        </w:rPr>
        <w:t>Над поляной, над цветами трудились пчёлки. Они собирали сладкий нектар, чтобы подкормить молодняк в улье и запастис</w:t>
      </w:r>
      <w:r>
        <w:rPr>
          <w:color w:val="000000"/>
        </w:rPr>
        <w:t xml:space="preserve">ь едой на долгую холодную зиму. </w:t>
      </w:r>
      <w:r w:rsidRPr="006337A8">
        <w:rPr>
          <w:color w:val="000000"/>
        </w:rPr>
        <w:t>Сюда-то и прилетела муха. Она нед</w:t>
      </w:r>
      <w:r>
        <w:rPr>
          <w:color w:val="000000"/>
        </w:rPr>
        <w:t>овольно жужжала и оглядывалась.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6337A8">
        <w:rPr>
          <w:color w:val="000000"/>
        </w:rPr>
        <w:t>Одна маленькая пчёлка, оказавшаяся здесь в первый раз, вежливо спросила муху: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– Не знаете ли вы, где здесь белые лилии?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Муха насупилась: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– Не видела я здесь никаких лилий!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– Как? – воскликнула пчёлка. – Но мне говорили, что на этом лугу должны быть лилии!</w:t>
      </w: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– Цветов я тут не видела, – пробурчала муха. – А вот недале</w:t>
      </w:r>
      <w:r>
        <w:rPr>
          <w:color w:val="000000"/>
        </w:rPr>
        <w:t>ко, за лугом, есть одна канава.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 xml:space="preserve">Вода там восхитительно грязная, а рядом столько пустых консервных банок! Тут к ним подлетела пчёлка постарше, державшая в лапках собранный нектар. Узнав, </w:t>
      </w:r>
      <w:proofErr w:type="gramStart"/>
      <w:r w:rsidRPr="006337A8">
        <w:rPr>
          <w:color w:val="000000"/>
        </w:rPr>
        <w:t>в</w:t>
      </w:r>
      <w:proofErr w:type="gramEnd"/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чём дело, она сказала: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– Правда, я никогда не замечала, что за лугом есть канава, но я столько могу рассказать о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 xml:space="preserve">здешних </w:t>
      </w:r>
      <w:proofErr w:type="gramStart"/>
      <w:r w:rsidRPr="006337A8">
        <w:rPr>
          <w:color w:val="000000"/>
        </w:rPr>
        <w:t>цветах</w:t>
      </w:r>
      <w:proofErr w:type="gramEnd"/>
      <w:r w:rsidRPr="006337A8">
        <w:rPr>
          <w:color w:val="000000"/>
        </w:rPr>
        <w:t>!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 xml:space="preserve">– Вот видишь, – сказал отец </w:t>
      </w:r>
      <w:proofErr w:type="spellStart"/>
      <w:r w:rsidRPr="006337A8">
        <w:rPr>
          <w:color w:val="000000"/>
        </w:rPr>
        <w:t>Паисий</w:t>
      </w:r>
      <w:proofErr w:type="spellEnd"/>
      <w:r w:rsidRPr="006337A8">
        <w:rPr>
          <w:color w:val="000000"/>
        </w:rPr>
        <w:t>. – Бедняжка муха только и думает о грязных канавах,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а пчёлка знает, где растёт лилия, где – ирис, а где – гиацинт.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И люди так же. Одни похожи на пчёлку и во всём любят находить что-то хорошее, другие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 xml:space="preserve">– на муху и во всём стремятся увидеть только </w:t>
      </w:r>
      <w:proofErr w:type="gramStart"/>
      <w:r w:rsidRPr="006337A8">
        <w:rPr>
          <w:color w:val="000000"/>
        </w:rPr>
        <w:t>дурное</w:t>
      </w:r>
      <w:proofErr w:type="gramEnd"/>
      <w:r w:rsidRPr="006337A8">
        <w:rPr>
          <w:color w:val="000000"/>
        </w:rPr>
        <w:t>. А ты на кого хочешь быть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337A8">
        <w:rPr>
          <w:color w:val="000000"/>
        </w:rPr>
        <w:t>похожим?</w:t>
      </w:r>
    </w:p>
    <w:p w:rsidR="0023081E" w:rsidRPr="006337A8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6337A8">
        <w:rPr>
          <w:color w:val="000000"/>
        </w:rPr>
        <w:t xml:space="preserve">(235 слов) (М. </w:t>
      </w:r>
      <w:proofErr w:type="gramStart"/>
      <w:r w:rsidRPr="006337A8">
        <w:rPr>
          <w:color w:val="000000"/>
        </w:rPr>
        <w:t>Алёшин</w:t>
      </w:r>
      <w:proofErr w:type="gramEnd"/>
      <w:r w:rsidRPr="006337A8">
        <w:rPr>
          <w:color w:val="000000"/>
        </w:rPr>
        <w:t>)</w:t>
      </w: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000000"/>
        </w:rPr>
      </w:pPr>
    </w:p>
    <w:p w:rsidR="0023081E" w:rsidRPr="00806242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000000"/>
        </w:rPr>
      </w:pPr>
      <w:r w:rsidRPr="00806242">
        <w:rPr>
          <w:b/>
          <w:color w:val="000000"/>
        </w:rPr>
        <w:t>Выполни задания. Отметь утверждения, соответствующие содержанию прочитанного текста.</w:t>
      </w:r>
    </w:p>
    <w:p w:rsidR="0023081E" w:rsidRDefault="0023081E" w:rsidP="0023081E">
      <w:pPr>
        <w:pStyle w:val="ae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szCs w:val="28"/>
        </w:rPr>
        <w:t>1</w:t>
      </w:r>
      <w:r w:rsidRPr="00100912">
        <w:rPr>
          <w:b/>
          <w:szCs w:val="28"/>
        </w:rPr>
        <w:t>. В какое время года происходят события, описанные в тексте? (Возможны два верных ответа.)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а) Зима;          б) весна;              в) лето;             г) осень.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2. </w:t>
      </w:r>
      <w:proofErr w:type="gramStart"/>
      <w:r w:rsidRPr="00100912">
        <w:rPr>
          <w:b/>
          <w:szCs w:val="28"/>
        </w:rPr>
        <w:t>Множество</w:t>
      </w:r>
      <w:proofErr w:type="gramEnd"/>
      <w:r w:rsidRPr="00100912">
        <w:rPr>
          <w:b/>
          <w:szCs w:val="28"/>
        </w:rPr>
        <w:t xml:space="preserve"> каких цветов росло на лугу?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  <w:proofErr w:type="gramStart"/>
      <w:r w:rsidRPr="00100912">
        <w:rPr>
          <w:szCs w:val="28"/>
        </w:rPr>
        <w:t>a) Лилии, гиацинты, ирисы;</w:t>
      </w:r>
      <w:r w:rsidRPr="00100912">
        <w:rPr>
          <w:szCs w:val="28"/>
        </w:rPr>
        <w:br/>
        <w:t>б) лилии, гиацинты, ирисы, тюльпаны;</w:t>
      </w:r>
      <w:r w:rsidRPr="00100912">
        <w:rPr>
          <w:szCs w:val="28"/>
        </w:rPr>
        <w:br/>
        <w:t xml:space="preserve">в) лилии, гиацинты, ирисы, маленькие цветочки. </w:t>
      </w:r>
      <w:proofErr w:type="gramEnd"/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3. Определи персонажей произведения.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9312F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-------------------------------------------------------------------------------------------------------------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4. Что делали на поляне пчёлки?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3A0C6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-------------------------------------------------------------------------------------------------------------</w:t>
      </w:r>
    </w:p>
    <w:p w:rsidR="0023081E" w:rsidRPr="003A0C6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5. </w:t>
      </w:r>
      <w:proofErr w:type="gramStart"/>
      <w:r w:rsidRPr="00100912">
        <w:rPr>
          <w:b/>
          <w:szCs w:val="28"/>
        </w:rPr>
        <w:t>Каким</w:t>
      </w:r>
      <w:proofErr w:type="gramEnd"/>
      <w:r w:rsidRPr="00100912">
        <w:rPr>
          <w:b/>
          <w:szCs w:val="28"/>
        </w:rPr>
        <w:t xml:space="preserve"> словом характеризует действия пчёл автор?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а) Трудились;</w:t>
      </w:r>
      <w:r w:rsidRPr="00100912">
        <w:rPr>
          <w:szCs w:val="28"/>
        </w:rPr>
        <w:br/>
        <w:t>б) весело летали;</w:t>
      </w:r>
      <w:r w:rsidRPr="00100912">
        <w:rPr>
          <w:szCs w:val="28"/>
        </w:rPr>
        <w:br/>
        <w:t>в) грелись на солнце.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6. Почему маленькая пчёлка не знала, где растут белые лилии?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9312F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-------------------------------------------------------------------------------------------------------------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7. Почему муха не видела на лугу лилий? (Возможны два ответа.)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lastRenderedPageBreak/>
        <w:t>а) Она оказалась на лугу в первый раз;</w:t>
      </w:r>
      <w:r w:rsidRPr="00100912">
        <w:rPr>
          <w:szCs w:val="28"/>
        </w:rPr>
        <w:br/>
        <w:t>б) лилии её не интересовали;</w:t>
      </w:r>
      <w:r w:rsidRPr="00100912">
        <w:rPr>
          <w:szCs w:val="28"/>
        </w:rPr>
        <w:br/>
        <w:t>в) её интересовала только грязная канава.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8. Восстанови деформированный план прочитанного произведения.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 xml:space="preserve">а)_____ «А ты на кого хочешь быть похожим?»                         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б) _____Ароматная поляна.</w:t>
      </w:r>
      <w:r w:rsidRPr="00100912">
        <w:rPr>
          <w:szCs w:val="28"/>
        </w:rPr>
        <w:br/>
        <w:t>в) _____Диалог маленькой пчёлки с мухой.</w:t>
      </w:r>
      <w:r w:rsidRPr="00100912">
        <w:rPr>
          <w:szCs w:val="28"/>
        </w:rPr>
        <w:br/>
        <w:t>г)______ Сбор нектара.</w:t>
      </w:r>
      <w:r w:rsidRPr="00100912">
        <w:rPr>
          <w:szCs w:val="28"/>
        </w:rPr>
        <w:br/>
        <w:t xml:space="preserve">д) </w:t>
      </w:r>
      <w:r w:rsidRPr="0019312F">
        <w:rPr>
          <w:szCs w:val="28"/>
        </w:rPr>
        <w:t>______</w:t>
      </w:r>
      <w:r w:rsidRPr="00100912">
        <w:rPr>
          <w:szCs w:val="28"/>
        </w:rPr>
        <w:t>Каждый видит только то, что его интересует.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9. Охарактеризуй пчёлок.  (Какие они?)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9312F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-------------------------------------------------------------------------------------------------------------</w:t>
      </w:r>
      <w:r>
        <w:rPr>
          <w:szCs w:val="28"/>
        </w:rPr>
        <w:t>--------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10. Охарактеризуй муху.  (Какая она?)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9312F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---------------------------------------------------------------------------------------------------</w:t>
      </w:r>
      <w:r>
        <w:rPr>
          <w:szCs w:val="28"/>
        </w:rPr>
        <w:t>------------------</w:t>
      </w: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100912" w:rsidRDefault="0023081E" w:rsidP="0023081E">
      <w:pPr>
        <w:pStyle w:val="ae"/>
        <w:pBdr>
          <w:bottom w:val="single" w:sz="6" w:space="1" w:color="auto"/>
        </w:pBdr>
        <w:spacing w:before="0" w:beforeAutospacing="0" w:after="0" w:afterAutospacing="0"/>
        <w:rPr>
          <w:b/>
          <w:szCs w:val="28"/>
        </w:rPr>
      </w:pPr>
      <w:r w:rsidRPr="00100912">
        <w:rPr>
          <w:b/>
          <w:szCs w:val="28"/>
        </w:rPr>
        <w:t>11. Ответь на вопрос автора: «А ты на кого хочешь быть похожим?» Почему?</w:t>
      </w:r>
    </w:p>
    <w:p w:rsidR="0023081E" w:rsidRPr="00100912" w:rsidRDefault="0023081E" w:rsidP="0023081E">
      <w:pPr>
        <w:pStyle w:val="ae"/>
        <w:pBdr>
          <w:bottom w:val="single" w:sz="6" w:space="1" w:color="auto"/>
        </w:pBdr>
        <w:spacing w:before="0" w:beforeAutospacing="0" w:after="0" w:afterAutospacing="0"/>
        <w:rPr>
          <w:b/>
          <w:szCs w:val="28"/>
        </w:rPr>
      </w:pPr>
    </w:p>
    <w:p w:rsidR="0023081E" w:rsidRPr="00100912" w:rsidRDefault="0023081E" w:rsidP="0023081E">
      <w:pPr>
        <w:pStyle w:val="ae"/>
        <w:spacing w:before="0" w:beforeAutospacing="0" w:after="0" w:afterAutospacing="0"/>
        <w:rPr>
          <w:szCs w:val="28"/>
        </w:rPr>
      </w:pPr>
    </w:p>
    <w:p w:rsidR="0023081E" w:rsidRPr="003A0C62" w:rsidRDefault="0023081E" w:rsidP="0023081E">
      <w:pPr>
        <w:pStyle w:val="ae"/>
        <w:spacing w:before="0" w:beforeAutospacing="0" w:after="0" w:afterAutospacing="0"/>
        <w:rPr>
          <w:szCs w:val="28"/>
        </w:rPr>
      </w:pPr>
      <w:r w:rsidRPr="00100912">
        <w:rPr>
          <w:szCs w:val="28"/>
        </w:rPr>
        <w:t>-------------------------------------------------------------------------------------------------------------</w:t>
      </w:r>
      <w:r>
        <w:rPr>
          <w:szCs w:val="28"/>
          <w:lang w:val="en-US"/>
        </w:rPr>
        <w:t>--------</w:t>
      </w:r>
    </w:p>
    <w:p w:rsidR="0023081E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81E" w:rsidRPr="0023081E" w:rsidRDefault="0023081E" w:rsidP="0023081E">
      <w:pPr>
        <w:widowControl w:val="0"/>
        <w:autoSpaceDE w:val="0"/>
        <w:autoSpaceDN w:val="0"/>
        <w:spacing w:before="9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Система оценивания отдельных заданий и работы в целом.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29"/>
        <w:gridCol w:w="4872"/>
        <w:gridCol w:w="4076"/>
      </w:tblGrid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один ответ – 0,5 баллов, 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два ответа – 1 балла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Пчёлки, муха, отец </w:t>
            </w:r>
            <w:proofErr w:type="spell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Паисий</w:t>
            </w:r>
            <w:proofErr w:type="spell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одного героя – 0,5 баллов,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правильно указанных главных героев – 1 балл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Собирали нектар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Пчелка была на поляне впервые ИЛИ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Пчелка была новенькой на полянке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один ответ – 0,5 баллов, 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два ответа – 1 балла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5,1,3,2,4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3,4 правильно </w:t>
            </w: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плана – 0,5 балл;</w:t>
            </w:r>
          </w:p>
          <w:p w:rsidR="0023081E" w:rsidRPr="0023081E" w:rsidRDefault="0023081E" w:rsidP="002308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5 правильно </w:t>
            </w: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плана – 1 балла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Трудолюбивые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145" w:tooltip="Вежливость" w:history="1">
              <w:r w:rsidRPr="0023081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bdr w:val="none" w:sz="0" w:space="0" w:color="auto" w:frame="1"/>
                  <w:lang w:eastAsia="ru-RU"/>
                </w:rPr>
                <w:t>вежливые</w:t>
              </w:r>
            </w:hyperlink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умеют во всём находить хорошее и т. д.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одно определение – 0,5 - 1 балл (точность определения оценивается),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 более определений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 балла.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Недовольная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сердитая, во всём стремиться видеть только дурное и т. д.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одно определение – 0,5 - 1 балл (точность определения оценивается),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 более определений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 балла.</w:t>
            </w:r>
          </w:p>
        </w:tc>
      </w:tr>
      <w:tr w:rsidR="0023081E" w:rsidRPr="0023081E" w:rsidTr="00A93F9A">
        <w:tc>
          <w:tcPr>
            <w:tcW w:w="0" w:type="auto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2" w:type="dxa"/>
          </w:tcPr>
          <w:p w:rsidR="0023081E" w:rsidRPr="0023081E" w:rsidRDefault="0023081E" w:rsidP="002308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правильное построение предложения, способность письменно излагать</w:t>
            </w:r>
          </w:p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мысли (Я хочу быть похожим на …,потому что ……. ИЛИ Мне больше хочется быть похожим </w:t>
            </w:r>
            <w:proofErr w:type="gramStart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…., так как ……….)</w:t>
            </w:r>
          </w:p>
        </w:tc>
        <w:tc>
          <w:tcPr>
            <w:tcW w:w="4076" w:type="dxa"/>
          </w:tcPr>
          <w:p w:rsidR="0023081E" w:rsidRPr="0023081E" w:rsidRDefault="0023081E" w:rsidP="002308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0,5 до 2 баллов</w:t>
            </w:r>
          </w:p>
        </w:tc>
      </w:tr>
    </w:tbl>
    <w:p w:rsidR="0023081E" w:rsidRPr="0023081E" w:rsidRDefault="0023081E" w:rsidP="002308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081E" w:rsidRPr="0023081E" w:rsidRDefault="0023081E" w:rsidP="0023081E">
      <w:pPr>
        <w:widowControl w:val="0"/>
        <w:autoSpaceDE w:val="0"/>
        <w:autoSpaceDN w:val="0"/>
        <w:spacing w:before="1" w:after="0"/>
        <w:ind w:left="4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Максимальный балл за работу – </w:t>
      </w:r>
      <w:r w:rsidRPr="002308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 баллов</w:t>
      </w:r>
      <w:r w:rsidRPr="002308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3081E" w:rsidRPr="0023081E" w:rsidRDefault="0023081E" w:rsidP="0023081E">
      <w:pPr>
        <w:widowControl w:val="0"/>
        <w:autoSpaceDE w:val="0"/>
        <w:autoSpaceDN w:val="0"/>
        <w:spacing w:after="0"/>
        <w:ind w:left="1095" w:right="94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081E" w:rsidRPr="0023081E" w:rsidRDefault="0023081E" w:rsidP="0023081E">
      <w:pPr>
        <w:widowControl w:val="0"/>
        <w:autoSpaceDE w:val="0"/>
        <w:autoSpaceDN w:val="0"/>
        <w:spacing w:after="0"/>
        <w:ind w:left="1095" w:right="94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308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Рекомендуемая шкала перевода баллов в школьные отметки</w:t>
      </w:r>
    </w:p>
    <w:p w:rsidR="0023081E" w:rsidRPr="0023081E" w:rsidRDefault="0023081E" w:rsidP="0023081E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011"/>
        <w:gridCol w:w="2260"/>
        <w:gridCol w:w="2200"/>
        <w:gridCol w:w="2685"/>
        <w:gridCol w:w="2696"/>
      </w:tblGrid>
      <w:tr w:rsidR="0023081E" w:rsidRPr="0023081E" w:rsidTr="00A93F9A">
        <w:trPr>
          <w:trHeight w:val="397"/>
        </w:trPr>
        <w:tc>
          <w:tcPr>
            <w:tcW w:w="1448" w:type="pct"/>
          </w:tcPr>
          <w:p w:rsidR="0023081E" w:rsidRPr="0023081E" w:rsidRDefault="0023081E" w:rsidP="0023081E">
            <w:pPr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отметка</w:t>
            </w:r>
          </w:p>
        </w:tc>
        <w:tc>
          <w:tcPr>
            <w:tcW w:w="816" w:type="pct"/>
          </w:tcPr>
          <w:p w:rsidR="0023081E" w:rsidRPr="0023081E" w:rsidRDefault="0023081E" w:rsidP="0023081E">
            <w:pPr>
              <w:ind w:left="7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4" w:type="pct"/>
          </w:tcPr>
          <w:p w:rsidR="0023081E" w:rsidRPr="0023081E" w:rsidRDefault="0023081E" w:rsidP="0023081E">
            <w:pPr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9" w:type="pct"/>
          </w:tcPr>
          <w:p w:rsidR="0023081E" w:rsidRPr="0023081E" w:rsidRDefault="0023081E" w:rsidP="0023081E">
            <w:pPr>
              <w:ind w:right="5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3" w:type="pct"/>
          </w:tcPr>
          <w:p w:rsidR="0023081E" w:rsidRPr="0023081E" w:rsidRDefault="0023081E" w:rsidP="0023081E">
            <w:pPr>
              <w:ind w:left="609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3081E" w:rsidRPr="0023081E" w:rsidTr="00A93F9A">
        <w:trPr>
          <w:trHeight w:val="112"/>
        </w:trPr>
        <w:tc>
          <w:tcPr>
            <w:tcW w:w="1448" w:type="pct"/>
          </w:tcPr>
          <w:p w:rsidR="0023081E" w:rsidRPr="0023081E" w:rsidRDefault="0023081E" w:rsidP="0023081E">
            <w:pPr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  <w:proofErr w:type="spellEnd"/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16" w:type="pct"/>
          </w:tcPr>
          <w:p w:rsidR="0023081E" w:rsidRPr="0023081E" w:rsidRDefault="0023081E" w:rsidP="0023081E">
            <w:pPr>
              <w:ind w:left="107" w:righ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794" w:type="pct"/>
          </w:tcPr>
          <w:p w:rsidR="0023081E" w:rsidRPr="0023081E" w:rsidRDefault="0023081E" w:rsidP="0023081E">
            <w:pPr>
              <w:ind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pct"/>
          </w:tcPr>
          <w:p w:rsidR="0023081E" w:rsidRPr="0023081E" w:rsidRDefault="0023081E" w:rsidP="0023081E">
            <w:pPr>
              <w:ind w:right="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10,5</w:t>
            </w: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73" w:type="pct"/>
          </w:tcPr>
          <w:p w:rsidR="0023081E" w:rsidRPr="0023081E" w:rsidRDefault="0023081E" w:rsidP="0023081E">
            <w:pPr>
              <w:ind w:left="10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30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– 14</w:t>
            </w:r>
          </w:p>
        </w:tc>
      </w:tr>
    </w:tbl>
    <w:p w:rsidR="0023081E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81E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81E" w:rsidRPr="0023081E" w:rsidRDefault="0023081E" w:rsidP="0023081E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Итоговая контрольная работа по литературному чтению за год 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3 класс)</w:t>
      </w:r>
    </w:p>
    <w:p w:rsidR="0023081E" w:rsidRPr="0023081E" w:rsidRDefault="0023081E" w:rsidP="0023081E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081E" w:rsidRPr="0023081E" w:rsidRDefault="0023081E" w:rsidP="0023081E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Фамилия, имя ученика/ученицы</w:t>
      </w:r>
      <w:r w:rsidRPr="0023081E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23081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23081E" w:rsidRPr="0023081E" w:rsidRDefault="0023081E" w:rsidP="0023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081E" w:rsidRPr="0023081E" w:rsidRDefault="0023081E" w:rsidP="0023081E">
      <w:pPr>
        <w:pBdr>
          <w:top w:val="dashed" w:sz="8" w:space="1" w:color="auto"/>
          <w:left w:val="dashed" w:sz="8" w:space="0" w:color="auto"/>
          <w:bottom w:val="dashed" w:sz="8" w:space="8" w:color="auto"/>
          <w:right w:val="dashed" w:sz="8" w:space="5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 xml:space="preserve">Прочитай внимательно задание, выбери или напиши  ответ, который ты считаешь верным. Если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 </w:t>
      </w:r>
    </w:p>
    <w:p w:rsidR="0023081E" w:rsidRPr="0023081E" w:rsidRDefault="0023081E" w:rsidP="0023081E">
      <w:pPr>
        <w:pBdr>
          <w:top w:val="dashed" w:sz="8" w:space="1" w:color="auto"/>
          <w:left w:val="dashed" w:sz="8" w:space="0" w:color="auto"/>
          <w:bottom w:val="dashed" w:sz="8" w:space="8" w:color="auto"/>
          <w:right w:val="dashed" w:sz="8" w:space="5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 xml:space="preserve">Если ты ошибся и хочешь исправить свой ответ, то зачеркни его и обведи или напиши тот ответ, который считаешь верным. </w:t>
      </w:r>
      <w:r w:rsidRPr="0023081E">
        <w:rPr>
          <w:rFonts w:ascii="Times New Roman" w:eastAsia="Calibri" w:hAnsi="Times New Roman" w:cs="Times New Roman"/>
          <w:sz w:val="24"/>
          <w:szCs w:val="24"/>
          <w:lang w:val="ru-RU"/>
        </w:rPr>
        <w:t>При выполнении заданий можно пользоваться черновиком.</w:t>
      </w:r>
    </w:p>
    <w:p w:rsidR="0023081E" w:rsidRPr="0023081E" w:rsidRDefault="0023081E" w:rsidP="0023081E">
      <w:pPr>
        <w:pBdr>
          <w:top w:val="dashed" w:sz="8" w:space="1" w:color="auto"/>
          <w:left w:val="dashed" w:sz="8" w:space="0" w:color="auto"/>
          <w:bottom w:val="dashed" w:sz="8" w:space="8" w:color="auto"/>
          <w:right w:val="dashed" w:sz="8" w:space="5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0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состоит из </w:t>
      </w:r>
      <w:r w:rsidRPr="002308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14</w:t>
      </w:r>
      <w:r w:rsidRPr="00230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заданий. Баллы, полученные Вами за выполненные задания, суммируются.  Постарайтесь выполнить как можно больше заданий и набрать наибольшее количество баллов. На выполнение работы отводится один урок - 40 минут.</w:t>
      </w:r>
    </w:p>
    <w:p w:rsidR="0023081E" w:rsidRPr="0023081E" w:rsidRDefault="0023081E" w:rsidP="00230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081E" w:rsidRPr="0023081E" w:rsidRDefault="0023081E" w:rsidP="00230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Прочитай текст</w:t>
      </w:r>
    </w:p>
    <w:p w:rsidR="0023081E" w:rsidRPr="0023081E" w:rsidRDefault="0023081E" w:rsidP="00230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Ссора птиц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Один птицелов расстелил в лесу сеть, и в неё попались разные птицы. Стали они говорить: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— Соблазнила нас приманка, вот мы и попались, — сказали вороны.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— Давайте подумаем, как нам вырваться на волю, — предложили скворцы. — Будем стараться все как один, может, и освободимся.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Думали птицы, думали и придумали.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— Давайте, — заговорили голуби, — все разом взмахнём крыльями, может, взлетим, поднимем сеть?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— Верно, — подхватили остальные птицы. — Может, поднимем сеть, если дружно возьмёмся.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Дружно взмахнули все птицы крыльями, подняли сеть и полетели. Увидел птицелов, что сеть с птицами летит, — диву дался и бросился вдогонку.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Наверху летят птицы вместе с сетью, внизу бежит за ним птицелов. Бежит, глаз не спускает со своей сети, а как подбежал поближе и разглядел птиц, так и подумал: «Птицы-то в сеть попались разные!.. Может, перессорятся? Тогда они так быстро лететь не смогут, и сеть потянет их к земле! Тут-то я их и поймаю...»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И действительно, некоторое время все птицы дружно махали крыльями, а потом вороны закаркали: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— Никто так не старается, как мы, вороны! Если бы мы так ленились, как все, сеть давно бы упала на землю!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Услышали это голуби и рассердились: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— Будет вам бахвалиться! Мы стараемся не меньше вас!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Теперь пришла очередь обидеться скворцам. Вступили в спор и они.</w:t>
      </w:r>
    </w:p>
    <w:p w:rsidR="0023081E" w:rsidRPr="0023081E" w:rsidRDefault="0023081E" w:rsidP="0023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Начали все птицы браниться, друг друга упрекать... Крыльями они уже махали еле-еле, и сеть тянула их к земле всё сильнее и сильнее.</w:t>
      </w:r>
    </w:p>
    <w:p w:rsidR="0023081E" w:rsidRPr="0023081E" w:rsidRDefault="0023081E" w:rsidP="0023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Вскоре они летели совсем низко, но не замечали этого. Когда дружба врозь, работа на лад не идёт. Как только птицелов смог дотянуться до верёвки, он крепко ухватился за неё и притянул сеть к земле. Унёс птицелов птиц да в клетки их пересажал. </w:t>
      </w:r>
    </w:p>
    <w:p w:rsidR="0023081E" w:rsidRPr="0023081E" w:rsidRDefault="0023081E" w:rsidP="0023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081E" w:rsidRPr="0023081E" w:rsidRDefault="0023081E" w:rsidP="00230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081E" w:rsidRPr="0023081E" w:rsidRDefault="0023081E" w:rsidP="00230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Блок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</w:t>
      </w:r>
      <w:proofErr w:type="gramEnd"/>
    </w:p>
    <w:p w:rsidR="0023081E" w:rsidRPr="0023081E" w:rsidRDefault="0023081E" w:rsidP="0023081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При выполнении заданий этой части (задания 1—8) выбери ответ к каждому заданию и запиши в бланк ответов.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Где происходят события, описанные в начале текста?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в деревне      Б) в поле      В) в лесу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Почему попались птицы в сеть?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соблазнились приманкой                Б) любопытно было узнать, что внутри                  В) захотели попасть в клетку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А3.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Выбери верный вариант значения выражения «все как один».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дружно                Б) весело                 В) быстро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Что помогло птицелову поймать птиц во второй раз?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птицы выбились из сил                 Б) птицы затеяли вздорную ссору и потеряли высоту                  В) птицы запутались в сети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А5.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Какое образное выражение помогает понять главную мысль текста?</w:t>
      </w:r>
    </w:p>
    <w:p w:rsidR="0023081E" w:rsidRPr="0023081E" w:rsidRDefault="0023081E" w:rsidP="002308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Дружно не грузно, а врозь хоть брось          Б) Друзья познаются в беде                  В) Долг платежом красен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Подумай, что вынесено в заглавие текста?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основная мысль             Б) тема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В какой сборник можно поместить это произведение?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сборник сказок              Б) сборник басен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В) сборник былин               Г) сборник рассказов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А8.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Главная 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мысль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какой басни созвучна с главной мыслью этого произведения?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И. Крылов «Лебедь, рак и щука»         Б) И. Крылов «Мартышка и очки»                        В) И. Крылов «Кот и повар»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081E" w:rsidRPr="0023081E" w:rsidRDefault="0023081E" w:rsidP="0023081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Блок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</w:t>
      </w:r>
      <w:proofErr w:type="gramEnd"/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При выполнении заданий этой части (задания 1—6) кратко запиши ответ.</w:t>
      </w:r>
    </w:p>
    <w:p w:rsidR="0023081E" w:rsidRPr="0023081E" w:rsidRDefault="0023081E" w:rsidP="0023081E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Напиши героев произведения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Ответ:_______________________________________________________________________________________________________________________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Напиши.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Могут ли происходить события, описанные в тексте, зимой? Докажи — почему.</w:t>
      </w:r>
    </w:p>
    <w:p w:rsidR="0023081E" w:rsidRPr="0023081E" w:rsidRDefault="0023081E" w:rsidP="0023081E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Б3.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Объясни значение выражения «диву дался».</w:t>
      </w:r>
    </w:p>
    <w:p w:rsidR="0023081E" w:rsidRPr="0023081E" w:rsidRDefault="0023081E" w:rsidP="0023081E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Ответ:________________________________________________________________________________________________________________________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proofErr w:type="gramEnd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Восстанови верную последовательность пунктов плана прочитанного текста.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А) Снова в неволе       Б) Птицы держат совет: как вырваться на волю        В) Дружный полёт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Г) Соблазнившись приманкой, птицы попадают в сеть             Д) Вздорная ссора птиц</w:t>
      </w:r>
    </w:p>
    <w:p w:rsidR="0023081E" w:rsidRPr="0023081E" w:rsidRDefault="0023081E" w:rsidP="0023081E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sz w:val="24"/>
          <w:szCs w:val="24"/>
          <w:lang w:val="ru-RU"/>
        </w:rPr>
        <w:t>Ответ:__________________________________________________________________________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Б5.</w:t>
      </w:r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О чём главном хотел сказать нам автор, аргументируй свой ответ словами из текста.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Ответ:_______________________________________________________________________________________________________________________</w:t>
      </w:r>
    </w:p>
    <w:p w:rsidR="0023081E" w:rsidRPr="0023081E" w:rsidRDefault="0023081E" w:rsidP="0023081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proofErr w:type="gramEnd"/>
      <w:r w:rsidRPr="002308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 </w:t>
      </w: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>Вспомни названия произведений (1—2), героями которых тоже являются птицы.</w:t>
      </w:r>
    </w:p>
    <w:p w:rsidR="0023081E" w:rsidRPr="0023081E" w:rsidRDefault="0023081E" w:rsidP="0023081E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23081E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81E" w:rsidRPr="0023081E" w:rsidRDefault="0023081E" w:rsidP="0023081E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Ответы к контрольной работе</w:t>
      </w:r>
    </w:p>
    <w:p w:rsidR="0023081E" w:rsidRPr="0023081E" w:rsidRDefault="0023081E" w:rsidP="0023081E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Блок</w:t>
      </w:r>
      <w:proofErr w:type="gramStart"/>
      <w:r w:rsidRPr="002308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</w:t>
      </w:r>
      <w:proofErr w:type="gramEnd"/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3081E" w:rsidRPr="00333F41" w:rsidTr="00A93F9A">
        <w:trPr>
          <w:trHeight w:val="624"/>
        </w:trPr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ind w:left="1824" w:hanging="182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ind w:left="1824" w:hanging="182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81E" w:rsidRPr="00623E8C" w:rsidRDefault="0023081E" w:rsidP="00A93F9A">
            <w:pPr>
              <w:spacing w:after="0" w:line="240" w:lineRule="auto"/>
              <w:ind w:left="1824" w:hanging="182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ind w:left="1824" w:hanging="182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23081E" w:rsidRPr="00333F41" w:rsidTr="00A93F9A">
        <w:trPr>
          <w:trHeight w:val="340"/>
        </w:trPr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23081E" w:rsidRPr="00333F41" w:rsidTr="00A93F9A">
        <w:trPr>
          <w:trHeight w:val="340"/>
        </w:trPr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134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</w:tbl>
    <w:p w:rsidR="0023081E" w:rsidRPr="00333F41" w:rsidRDefault="0023081E" w:rsidP="0023081E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333F41">
        <w:rPr>
          <w:rFonts w:ascii="Times New Roman" w:hAnsi="Times New Roman" w:cs="Times New Roman"/>
          <w:b/>
          <w:sz w:val="24"/>
          <w:szCs w:val="24"/>
        </w:rPr>
        <w:t>Блок</w:t>
      </w:r>
      <w:proofErr w:type="spellEnd"/>
      <w:r w:rsidRPr="00333F41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201"/>
      </w:tblGrid>
      <w:tr w:rsidR="0023081E" w:rsidRPr="001A5C36" w:rsidTr="00A93F9A">
        <w:trPr>
          <w:trHeight w:val="323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720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E8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23081E" w:rsidRPr="001A5C36" w:rsidTr="00A93F9A">
        <w:trPr>
          <w:trHeight w:val="365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7201" w:type="dxa"/>
            <w:shd w:val="clear" w:color="auto" w:fill="auto"/>
          </w:tcPr>
          <w:p w:rsidR="0023081E" w:rsidRPr="001A5C36" w:rsidRDefault="0023081E" w:rsidP="00A93F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proofErr w:type="spellEnd"/>
          </w:p>
        </w:tc>
      </w:tr>
      <w:tr w:rsidR="0023081E" w:rsidRPr="0023081E" w:rsidTr="00A93F9A">
        <w:trPr>
          <w:trHeight w:val="340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7201" w:type="dxa"/>
            <w:shd w:val="clear" w:color="auto" w:fill="auto"/>
          </w:tcPr>
          <w:p w:rsidR="0023081E" w:rsidRPr="0023081E" w:rsidRDefault="0023081E" w:rsidP="00A93F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Нет, так как скворцы на зиму улетают в теплые страны</w:t>
            </w:r>
          </w:p>
        </w:tc>
      </w:tr>
      <w:tr w:rsidR="0023081E" w:rsidRPr="001A5C36" w:rsidTr="00A93F9A">
        <w:trPr>
          <w:trHeight w:val="340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7201" w:type="dxa"/>
            <w:shd w:val="clear" w:color="auto" w:fill="auto"/>
          </w:tcPr>
          <w:p w:rsidR="0023081E" w:rsidRPr="001A5C36" w:rsidRDefault="0023081E" w:rsidP="00A93F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Удивился</w:t>
            </w:r>
            <w:proofErr w:type="spellEnd"/>
          </w:p>
        </w:tc>
      </w:tr>
      <w:tr w:rsidR="0023081E" w:rsidRPr="001A5C36" w:rsidTr="00A93F9A">
        <w:trPr>
          <w:trHeight w:val="340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7201" w:type="dxa"/>
            <w:shd w:val="clear" w:color="auto" w:fill="auto"/>
          </w:tcPr>
          <w:p w:rsidR="0023081E" w:rsidRPr="001A5C36" w:rsidRDefault="0023081E" w:rsidP="00A93F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41">
              <w:rPr>
                <w:rFonts w:ascii="Times New Roman" w:hAnsi="Times New Roman" w:cs="Times New Roman"/>
                <w:sz w:val="24"/>
                <w:szCs w:val="24"/>
              </w:rPr>
              <w:t>Г, Б, В, Д, А</w:t>
            </w:r>
          </w:p>
        </w:tc>
      </w:tr>
      <w:tr w:rsidR="0023081E" w:rsidRPr="0023081E" w:rsidTr="00A93F9A">
        <w:trPr>
          <w:trHeight w:val="397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7201" w:type="dxa"/>
            <w:shd w:val="clear" w:color="auto" w:fill="auto"/>
          </w:tcPr>
          <w:p w:rsidR="0023081E" w:rsidRPr="0023081E" w:rsidRDefault="0023081E" w:rsidP="00A93F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хотел сказать нам о том, что любое дело нужно выполнять сообща, дружно. Он пишет: «Когда дружба врозь, работа на лад не идет».</w:t>
            </w:r>
          </w:p>
        </w:tc>
      </w:tr>
      <w:tr w:rsidR="0023081E" w:rsidRPr="001A5C36" w:rsidTr="00A93F9A">
        <w:trPr>
          <w:trHeight w:val="397"/>
        </w:trPr>
        <w:tc>
          <w:tcPr>
            <w:tcW w:w="1871" w:type="dxa"/>
            <w:shd w:val="clear" w:color="auto" w:fill="auto"/>
          </w:tcPr>
          <w:p w:rsidR="0023081E" w:rsidRPr="00623E8C" w:rsidRDefault="0023081E" w:rsidP="00A93F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C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7201" w:type="dxa"/>
            <w:shd w:val="clear" w:color="auto" w:fill="auto"/>
          </w:tcPr>
          <w:p w:rsidR="0023081E" w:rsidRPr="00333F41" w:rsidRDefault="0023081E" w:rsidP="00A93F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23081E" w:rsidRPr="0023081E" w:rsidRDefault="0023081E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23081E" w:rsidRPr="00230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860" w:rsidRPr="00E62ED3" w:rsidRDefault="00F12860">
      <w:pPr>
        <w:rPr>
          <w:lang w:val="ru-RU"/>
        </w:rPr>
        <w:sectPr w:rsidR="00F12860" w:rsidRPr="00E62ED3" w:rsidSect="001F6A3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36" w:name="block-27211771"/>
      <w:bookmarkEnd w:id="35"/>
    </w:p>
    <w:bookmarkEnd w:id="36"/>
    <w:p w:rsidR="001F6A39" w:rsidRPr="00E62ED3" w:rsidRDefault="001F6A39" w:rsidP="00F51273">
      <w:pPr>
        <w:rPr>
          <w:lang w:val="ru-RU"/>
        </w:rPr>
      </w:pPr>
    </w:p>
    <w:sectPr w:rsidR="001F6A39" w:rsidRPr="00E62ED3" w:rsidSect="00E62ED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1B1"/>
    <w:multiLevelType w:val="multilevel"/>
    <w:tmpl w:val="FFC8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C3663"/>
    <w:multiLevelType w:val="multilevel"/>
    <w:tmpl w:val="86BC4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0010F"/>
    <w:multiLevelType w:val="multilevel"/>
    <w:tmpl w:val="8E62D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A1012"/>
    <w:multiLevelType w:val="multilevel"/>
    <w:tmpl w:val="5466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2513D"/>
    <w:multiLevelType w:val="multilevel"/>
    <w:tmpl w:val="C8FAC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E7784"/>
    <w:multiLevelType w:val="multilevel"/>
    <w:tmpl w:val="A5A8A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37AF1"/>
    <w:multiLevelType w:val="multilevel"/>
    <w:tmpl w:val="97620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B4D72"/>
    <w:multiLevelType w:val="multilevel"/>
    <w:tmpl w:val="8F1E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728D9"/>
    <w:multiLevelType w:val="multilevel"/>
    <w:tmpl w:val="7CCAD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511AA"/>
    <w:multiLevelType w:val="multilevel"/>
    <w:tmpl w:val="9726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83B79"/>
    <w:multiLevelType w:val="multilevel"/>
    <w:tmpl w:val="A9AE0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091AD6"/>
    <w:multiLevelType w:val="multilevel"/>
    <w:tmpl w:val="870C4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611CF1"/>
    <w:multiLevelType w:val="multilevel"/>
    <w:tmpl w:val="F766C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E620B"/>
    <w:multiLevelType w:val="multilevel"/>
    <w:tmpl w:val="26584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7600D0"/>
    <w:multiLevelType w:val="multilevel"/>
    <w:tmpl w:val="ABB85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5375B"/>
    <w:multiLevelType w:val="multilevel"/>
    <w:tmpl w:val="96DC0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A6413"/>
    <w:multiLevelType w:val="multilevel"/>
    <w:tmpl w:val="FC3C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A469C"/>
    <w:multiLevelType w:val="multilevel"/>
    <w:tmpl w:val="3002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88665B"/>
    <w:multiLevelType w:val="multilevel"/>
    <w:tmpl w:val="E2F2F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84548C"/>
    <w:multiLevelType w:val="multilevel"/>
    <w:tmpl w:val="73C0F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D1911"/>
    <w:multiLevelType w:val="multilevel"/>
    <w:tmpl w:val="A3823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0E481F"/>
    <w:multiLevelType w:val="multilevel"/>
    <w:tmpl w:val="169A8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E42B99"/>
    <w:multiLevelType w:val="multilevel"/>
    <w:tmpl w:val="7B5C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870F00"/>
    <w:multiLevelType w:val="multilevel"/>
    <w:tmpl w:val="48E2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196C79"/>
    <w:multiLevelType w:val="multilevel"/>
    <w:tmpl w:val="3EE44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675B8"/>
    <w:multiLevelType w:val="multilevel"/>
    <w:tmpl w:val="E6920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C12B0"/>
    <w:multiLevelType w:val="multilevel"/>
    <w:tmpl w:val="4EAED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C2567"/>
    <w:multiLevelType w:val="multilevel"/>
    <w:tmpl w:val="11C2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F23EFC"/>
    <w:multiLevelType w:val="multilevel"/>
    <w:tmpl w:val="F9B2D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A04366"/>
    <w:multiLevelType w:val="multilevel"/>
    <w:tmpl w:val="DC40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222C6E"/>
    <w:multiLevelType w:val="multilevel"/>
    <w:tmpl w:val="7B62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9B261C"/>
    <w:multiLevelType w:val="multilevel"/>
    <w:tmpl w:val="5B90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C06EA"/>
    <w:multiLevelType w:val="multilevel"/>
    <w:tmpl w:val="EADA7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81D18"/>
    <w:multiLevelType w:val="multilevel"/>
    <w:tmpl w:val="8D6C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4F6653"/>
    <w:multiLevelType w:val="multilevel"/>
    <w:tmpl w:val="A5D0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F59E8"/>
    <w:multiLevelType w:val="multilevel"/>
    <w:tmpl w:val="A18E6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551506"/>
    <w:multiLevelType w:val="multilevel"/>
    <w:tmpl w:val="5B82F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0"/>
  </w:num>
  <w:num w:numId="3">
    <w:abstractNumId w:val="15"/>
  </w:num>
  <w:num w:numId="4">
    <w:abstractNumId w:val="16"/>
  </w:num>
  <w:num w:numId="5">
    <w:abstractNumId w:val="23"/>
  </w:num>
  <w:num w:numId="6">
    <w:abstractNumId w:val="31"/>
  </w:num>
  <w:num w:numId="7">
    <w:abstractNumId w:val="32"/>
  </w:num>
  <w:num w:numId="8">
    <w:abstractNumId w:val="36"/>
  </w:num>
  <w:num w:numId="9">
    <w:abstractNumId w:val="33"/>
  </w:num>
  <w:num w:numId="10">
    <w:abstractNumId w:val="10"/>
  </w:num>
  <w:num w:numId="11">
    <w:abstractNumId w:val="12"/>
  </w:num>
  <w:num w:numId="12">
    <w:abstractNumId w:val="6"/>
  </w:num>
  <w:num w:numId="13">
    <w:abstractNumId w:val="29"/>
  </w:num>
  <w:num w:numId="14">
    <w:abstractNumId w:val="2"/>
  </w:num>
  <w:num w:numId="15">
    <w:abstractNumId w:val="28"/>
  </w:num>
  <w:num w:numId="16">
    <w:abstractNumId w:val="7"/>
  </w:num>
  <w:num w:numId="17">
    <w:abstractNumId w:val="26"/>
  </w:num>
  <w:num w:numId="18">
    <w:abstractNumId w:val="17"/>
  </w:num>
  <w:num w:numId="19">
    <w:abstractNumId w:val="0"/>
  </w:num>
  <w:num w:numId="20">
    <w:abstractNumId w:val="1"/>
  </w:num>
  <w:num w:numId="21">
    <w:abstractNumId w:val="35"/>
  </w:num>
  <w:num w:numId="22">
    <w:abstractNumId w:val="3"/>
  </w:num>
  <w:num w:numId="23">
    <w:abstractNumId w:val="8"/>
  </w:num>
  <w:num w:numId="24">
    <w:abstractNumId w:val="25"/>
  </w:num>
  <w:num w:numId="25">
    <w:abstractNumId w:val="18"/>
  </w:num>
  <w:num w:numId="26">
    <w:abstractNumId w:val="13"/>
  </w:num>
  <w:num w:numId="27">
    <w:abstractNumId w:val="30"/>
  </w:num>
  <w:num w:numId="28">
    <w:abstractNumId w:val="9"/>
  </w:num>
  <w:num w:numId="29">
    <w:abstractNumId w:val="14"/>
  </w:num>
  <w:num w:numId="30">
    <w:abstractNumId w:val="34"/>
  </w:num>
  <w:num w:numId="31">
    <w:abstractNumId w:val="4"/>
  </w:num>
  <w:num w:numId="32">
    <w:abstractNumId w:val="11"/>
  </w:num>
  <w:num w:numId="33">
    <w:abstractNumId w:val="5"/>
  </w:num>
  <w:num w:numId="34">
    <w:abstractNumId w:val="22"/>
  </w:num>
  <w:num w:numId="35">
    <w:abstractNumId w:val="21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2860"/>
    <w:rsid w:val="001F6A39"/>
    <w:rsid w:val="0023081E"/>
    <w:rsid w:val="003030DB"/>
    <w:rsid w:val="00E62ED3"/>
    <w:rsid w:val="00F12860"/>
    <w:rsid w:val="00F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23081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081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hyperlink" Target="http://www.pandia.ru/text/category/vezhliv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10563</Words>
  <Characters>60214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2023-10-05T18:13:00Z</dcterms:created>
  <dcterms:modified xsi:type="dcterms:W3CDTF">2023-10-05T18:42:00Z</dcterms:modified>
</cp:coreProperties>
</file>